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79D" w:rsidRPr="0013162B" w:rsidRDefault="006503BC" w:rsidP="000B679D">
      <w:pPr>
        <w:tabs>
          <w:tab w:val="num" w:pos="1440"/>
        </w:tabs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S1</w:t>
      </w:r>
      <w:bookmarkStart w:id="0" w:name="_GoBack"/>
      <w:bookmarkEnd w:id="0"/>
      <w:r w:rsidR="0013162B" w:rsidRPr="0013162B">
        <w:rPr>
          <w:rFonts w:ascii="Times New Roman" w:hAnsi="Times New Roman" w:cs="Times New Roman"/>
          <w:b/>
        </w:rPr>
        <w:t xml:space="preserve"> </w:t>
      </w:r>
      <w:r w:rsidR="000B679D" w:rsidRPr="0013162B">
        <w:rPr>
          <w:rFonts w:ascii="Times New Roman" w:hAnsi="Times New Roman" w:cs="Times New Roman"/>
          <w:b/>
        </w:rPr>
        <w:t>Appendix</w:t>
      </w:r>
      <w:r w:rsidR="000B679D" w:rsidRPr="0013162B">
        <w:rPr>
          <w:rFonts w:ascii="Times New Roman" w:hAnsi="Times New Roman" w:cs="Times New Roman"/>
        </w:rPr>
        <w:t>.  Equations used in calculation of annual number of cases of influenza-associated severe acute respiratory illness (SARI).</w:t>
      </w:r>
    </w:p>
    <w:p w:rsidR="000B679D" w:rsidRPr="0013162B" w:rsidRDefault="000B679D" w:rsidP="000B679D">
      <w:pPr>
        <w:tabs>
          <w:tab w:val="num" w:pos="1440"/>
        </w:tabs>
        <w:contextualSpacing/>
        <w:rPr>
          <w:rFonts w:ascii="Times New Roman" w:hAnsi="Times New Roman" w:cs="Times New Roman"/>
        </w:rPr>
      </w:pPr>
    </w:p>
    <w:p w:rsidR="000B679D" w:rsidRPr="0013162B" w:rsidRDefault="000B679D" w:rsidP="000B679D">
      <w:pPr>
        <w:tabs>
          <w:tab w:val="num" w:pos="1440"/>
        </w:tabs>
        <w:contextualSpacing/>
        <w:rPr>
          <w:rFonts w:ascii="Times New Roman" w:hAnsi="Times New Roman" w:cs="Times New Roman"/>
        </w:rPr>
      </w:pPr>
    </w:p>
    <w:p w:rsidR="000B679D" w:rsidRPr="0013162B" w:rsidRDefault="000B679D" w:rsidP="000B679D">
      <w:pPr>
        <w:tabs>
          <w:tab w:val="num" w:pos="1440"/>
        </w:tabs>
        <w:contextualSpacing/>
        <w:rPr>
          <w:rFonts w:ascii="Times New Roman" w:hAnsi="Times New Roman" w:cs="Times New Roman"/>
          <w:b/>
          <w:u w:val="single"/>
        </w:rPr>
      </w:pPr>
      <w:r w:rsidRPr="0013162B">
        <w:rPr>
          <w:rFonts w:ascii="Times New Roman" w:hAnsi="Times New Roman" w:cs="Times New Roman"/>
          <w:b/>
          <w:u w:val="single"/>
        </w:rPr>
        <w:t>Equation 1: Rate of hospitalized and non-hospitalized SARI in base province (Gauteng Province)</w:t>
      </w:r>
    </w:p>
    <w:p w:rsidR="000B679D" w:rsidRPr="0013162B" w:rsidRDefault="000B679D" w:rsidP="000B679D">
      <w:pPr>
        <w:tabs>
          <w:tab w:val="num" w:pos="1440"/>
        </w:tabs>
        <w:contextualSpacing/>
        <w:rPr>
          <w:rFonts w:ascii="Times New Roman" w:hAnsi="Times New Roman" w:cs="Times New Roman"/>
          <w:b/>
          <w:u w:val="single"/>
        </w:rPr>
      </w:pPr>
      <w:r w:rsidRPr="0013162B">
        <w:rPr>
          <w:rFonts w:ascii="Times New Roman" w:hAnsi="Times New Roman" w:cs="Times New Roman"/>
        </w:rPr>
        <w:br/>
      </w: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RS</m:t>
              </m:r>
            </m:e>
            <m:sub>
              <m:r>
                <w:rPr>
                  <w:rFonts w:ascii="Cambria Math" w:hAnsi="Cambria Math" w:cs="Times New Roman"/>
                </w:rPr>
                <m:t>H,B</m:t>
              </m:r>
            </m:sub>
          </m:sSub>
          <m: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SARI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H,B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Pop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B</m:t>
                  </m:r>
                </m:sub>
              </m:sSub>
            </m:den>
          </m:f>
          <m:r>
            <m:rPr>
              <m:sty m:val="p"/>
            </m:rPr>
            <w:rPr>
              <w:rFonts w:ascii="Cambria Math" w:hAnsi="Cambria Math" w:cs="Times New Roman"/>
            </w:rPr>
            <w:br/>
          </m:r>
        </m:oMath>
      </m:oMathPara>
    </w:p>
    <w:p w:rsidR="000B679D" w:rsidRPr="0013162B" w:rsidRDefault="000B679D" w:rsidP="000B679D">
      <w:pPr>
        <w:tabs>
          <w:tab w:val="num" w:pos="1440"/>
        </w:tabs>
        <w:contextualSpacing/>
        <w:rPr>
          <w:rFonts w:ascii="Times New Roman" w:hAnsi="Times New Roman" w:cs="Times New Roman"/>
        </w:rPr>
      </w:pPr>
      <w:r w:rsidRPr="0013162B">
        <w:rPr>
          <w:rFonts w:ascii="Times New Roman" w:hAnsi="Times New Roman" w:cs="Times New Roman"/>
        </w:rPr>
        <w:t xml:space="preserve">Where: </w:t>
      </w:r>
    </w:p>
    <w:p w:rsidR="000B679D" w:rsidRPr="0013162B" w:rsidRDefault="006503BC" w:rsidP="000B679D">
      <w:pPr>
        <w:ind w:left="720"/>
        <w:contextualSpacing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RS</m:t>
            </m:r>
          </m:e>
          <m:sub>
            <m:r>
              <w:rPr>
                <w:rFonts w:ascii="Cambria Math" w:hAnsi="Cambria Math" w:cs="Times New Roman"/>
              </w:rPr>
              <m:t>H,B</m:t>
            </m:r>
          </m:sub>
        </m:sSub>
      </m:oMath>
      <w:r w:rsidR="000B679D" w:rsidRPr="0013162B">
        <w:rPr>
          <w:rFonts w:ascii="Times New Roman" w:hAnsi="Times New Roman" w:cs="Times New Roman"/>
        </w:rPr>
        <w:t xml:space="preserve"> = Base rate of hospitalized SARI </w:t>
      </w:r>
    </w:p>
    <w:p w:rsidR="000B679D" w:rsidRPr="0013162B" w:rsidRDefault="006503BC" w:rsidP="000B679D">
      <w:pPr>
        <w:tabs>
          <w:tab w:val="left" w:pos="720"/>
          <w:tab w:val="num" w:pos="1440"/>
        </w:tabs>
        <w:ind w:left="720"/>
        <w:contextualSpacing/>
        <w:rPr>
          <w:rFonts w:ascii="Times New Roman" w:hAnsi="Times New Roman" w:cs="Times New Roman"/>
          <w:b/>
          <w:u w:val="single"/>
        </w:rPr>
      </w:pP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SARI</m:t>
            </m:r>
          </m:e>
          <m:sub>
            <m:r>
              <w:rPr>
                <w:rFonts w:ascii="Cambria Math" w:hAnsi="Cambria Math" w:cs="Times New Roman"/>
              </w:rPr>
              <m:t>H,B</m:t>
            </m:r>
          </m:sub>
        </m:sSub>
      </m:oMath>
      <w:r w:rsidR="000B679D" w:rsidRPr="0013162B">
        <w:rPr>
          <w:rFonts w:ascii="Times New Roman" w:hAnsi="Times New Roman" w:cs="Times New Roman"/>
        </w:rPr>
        <w:t xml:space="preserve"> = Number of total cases meeting SARI case definition hospitalized at Chris Hani Baragwanath Academic Hospital (CHBAH) (Gauteng Province, Soweto)</w:t>
      </w:r>
    </w:p>
    <w:p w:rsidR="000B679D" w:rsidRPr="0013162B" w:rsidRDefault="000B679D" w:rsidP="000B679D">
      <w:pPr>
        <w:tabs>
          <w:tab w:val="left" w:pos="720"/>
          <w:tab w:val="num" w:pos="1440"/>
        </w:tabs>
        <w:contextualSpacing/>
        <w:rPr>
          <w:rFonts w:ascii="Times New Roman" w:hAnsi="Times New Roman" w:cs="Times New Roman"/>
        </w:rPr>
      </w:pPr>
      <w:r w:rsidRPr="0013162B">
        <w:rPr>
          <w:rFonts w:ascii="Times New Roman" w:hAnsi="Times New Roman" w:cs="Times New Roman"/>
        </w:rPr>
        <w:tab/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Pop</m:t>
            </m:r>
          </m:e>
          <m:sub>
            <m:r>
              <w:rPr>
                <w:rFonts w:ascii="Cambria Math" w:hAnsi="Cambria Math" w:cs="Times New Roman"/>
              </w:rPr>
              <m:t>B</m:t>
            </m:r>
          </m:sub>
        </m:sSub>
      </m:oMath>
      <w:r w:rsidRPr="0013162B">
        <w:rPr>
          <w:rFonts w:ascii="Times New Roman" w:hAnsi="Times New Roman" w:cs="Times New Roman"/>
        </w:rPr>
        <w:t xml:space="preserve"> = Population of surveillance catchment area (Soweto)</w:t>
      </w:r>
    </w:p>
    <w:p w:rsidR="000B679D" w:rsidRPr="0013162B" w:rsidRDefault="000B679D" w:rsidP="000B679D">
      <w:pPr>
        <w:tabs>
          <w:tab w:val="left" w:pos="720"/>
          <w:tab w:val="num" w:pos="1440"/>
        </w:tabs>
        <w:contextualSpacing/>
        <w:rPr>
          <w:rFonts w:ascii="Times New Roman" w:hAnsi="Times New Roman" w:cs="Times New Roman"/>
        </w:rPr>
      </w:pPr>
    </w:p>
    <w:p w:rsidR="000B679D" w:rsidRPr="0013162B" w:rsidRDefault="006503BC" w:rsidP="000B679D">
      <w:pPr>
        <w:tabs>
          <w:tab w:val="left" w:pos="720"/>
          <w:tab w:val="num" w:pos="1440"/>
        </w:tabs>
        <w:ind w:left="720"/>
        <w:contextualSpacing/>
        <w:rPr>
          <w:rFonts w:ascii="Times New Roman" w:hAnsi="Times New Roman" w:cs="Times New Roman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RS</m:t>
              </m:r>
            </m:e>
            <m:sub>
              <m:r>
                <w:rPr>
                  <w:rFonts w:ascii="Cambria Math" w:hAnsi="Cambria Math" w:cs="Times New Roman"/>
                </w:rPr>
                <m:t>NH,B</m:t>
              </m:r>
            </m:sub>
          </m:sSub>
          <m:r>
            <w:rPr>
              <w:rFonts w:ascii="Cambria Math" w:hAnsi="Cambria Math" w:cs="Times New Roman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 w:cs="Times New Roman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RS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H,B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HUS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B</m:t>
                      </m:r>
                    </m:sub>
                  </m:sSub>
                </m:den>
              </m:f>
            </m:e>
          </m:d>
          <m:r>
            <w:rPr>
              <w:rFonts w:ascii="Cambria Math" w:hAnsi="Cambria Math" w:cs="Times New Roman"/>
            </w:rPr>
            <m:t>-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RS</m:t>
              </m:r>
            </m:e>
            <m:sub>
              <m:r>
                <w:rPr>
                  <w:rFonts w:ascii="Cambria Math" w:hAnsi="Cambria Math" w:cs="Times New Roman"/>
                </w:rPr>
                <m:t>H,B</m:t>
              </m:r>
            </m:sub>
          </m:sSub>
        </m:oMath>
      </m:oMathPara>
    </w:p>
    <w:p w:rsidR="000B679D" w:rsidRPr="0013162B" w:rsidRDefault="000B679D" w:rsidP="000B679D">
      <w:pPr>
        <w:tabs>
          <w:tab w:val="num" w:pos="1440"/>
        </w:tabs>
        <w:contextualSpacing/>
        <w:rPr>
          <w:rFonts w:ascii="Times New Roman" w:hAnsi="Times New Roman" w:cs="Times New Roman"/>
        </w:rPr>
      </w:pPr>
    </w:p>
    <w:p w:rsidR="000B679D" w:rsidRPr="0013162B" w:rsidRDefault="000B679D" w:rsidP="000B679D">
      <w:pPr>
        <w:tabs>
          <w:tab w:val="num" w:pos="1440"/>
        </w:tabs>
        <w:contextualSpacing/>
        <w:rPr>
          <w:rFonts w:ascii="Times New Roman" w:hAnsi="Times New Roman" w:cs="Times New Roman"/>
        </w:rPr>
      </w:pPr>
      <w:r w:rsidRPr="0013162B">
        <w:rPr>
          <w:rFonts w:ascii="Times New Roman" w:hAnsi="Times New Roman" w:cs="Times New Roman"/>
        </w:rPr>
        <w:t xml:space="preserve">Where: </w:t>
      </w:r>
    </w:p>
    <w:p w:rsidR="000B679D" w:rsidRPr="0013162B" w:rsidRDefault="006503BC" w:rsidP="000B679D">
      <w:pPr>
        <w:ind w:left="720"/>
        <w:contextualSpacing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RS</m:t>
            </m:r>
          </m:e>
          <m:sub>
            <m:r>
              <w:rPr>
                <w:rFonts w:ascii="Cambria Math" w:hAnsi="Cambria Math" w:cs="Times New Roman"/>
              </w:rPr>
              <m:t>NH,B</m:t>
            </m:r>
          </m:sub>
        </m:sSub>
      </m:oMath>
      <w:r w:rsidR="000B679D" w:rsidRPr="0013162B">
        <w:rPr>
          <w:rFonts w:ascii="Times New Roman" w:hAnsi="Times New Roman" w:cs="Times New Roman"/>
        </w:rPr>
        <w:t xml:space="preserve"> = Base rate of non-hospitalized SARI </w:t>
      </w:r>
      <w:r w:rsidR="000B679D" w:rsidRPr="0013162B">
        <w:rPr>
          <w:rFonts w:ascii="Times New Roman" w:hAnsi="Times New Roman" w:cs="Times New Roman"/>
        </w:rPr>
        <w:br/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HUS</m:t>
            </m:r>
          </m:e>
          <m:sub>
            <m:r>
              <w:rPr>
                <w:rFonts w:ascii="Cambria Math" w:hAnsi="Cambria Math" w:cs="Times New Roman"/>
              </w:rPr>
              <m:t>B</m:t>
            </m:r>
          </m:sub>
        </m:sSub>
      </m:oMath>
      <w:r w:rsidR="000B679D" w:rsidRPr="0013162B">
        <w:rPr>
          <w:rFonts w:ascii="Times New Roman" w:hAnsi="Times New Roman" w:cs="Times New Roman"/>
        </w:rPr>
        <w:t xml:space="preserve"> = Proportion of all SARI cases that are hospitalized in the base province from Healthcare Utilization Survey (HUS)</w:t>
      </w:r>
    </w:p>
    <w:p w:rsidR="000B679D" w:rsidRPr="0013162B" w:rsidRDefault="000B679D" w:rsidP="000B679D">
      <w:pPr>
        <w:tabs>
          <w:tab w:val="left" w:pos="720"/>
          <w:tab w:val="num" w:pos="1440"/>
        </w:tabs>
        <w:contextualSpacing/>
        <w:rPr>
          <w:rFonts w:ascii="Times New Roman" w:hAnsi="Times New Roman" w:cs="Times New Roman"/>
        </w:rPr>
      </w:pPr>
    </w:p>
    <w:p w:rsidR="000B679D" w:rsidRPr="0013162B" w:rsidRDefault="000B679D" w:rsidP="000B679D">
      <w:pPr>
        <w:tabs>
          <w:tab w:val="left" w:pos="720"/>
          <w:tab w:val="num" w:pos="1440"/>
        </w:tabs>
        <w:contextualSpacing/>
        <w:rPr>
          <w:rFonts w:ascii="Times New Roman" w:hAnsi="Times New Roman" w:cs="Times New Roman"/>
        </w:rPr>
      </w:pPr>
    </w:p>
    <w:p w:rsidR="000B679D" w:rsidRPr="0013162B" w:rsidRDefault="000B679D" w:rsidP="000B679D">
      <w:pPr>
        <w:tabs>
          <w:tab w:val="num" w:pos="1440"/>
        </w:tabs>
        <w:contextualSpacing/>
        <w:rPr>
          <w:rFonts w:ascii="Times New Roman" w:hAnsi="Times New Roman" w:cs="Times New Roman"/>
          <w:b/>
          <w:u w:val="single"/>
        </w:rPr>
      </w:pPr>
      <w:r w:rsidRPr="0013162B">
        <w:rPr>
          <w:rFonts w:ascii="Times New Roman" w:hAnsi="Times New Roman" w:cs="Times New Roman"/>
          <w:b/>
          <w:u w:val="single"/>
        </w:rPr>
        <w:t>Equation 2a: Calculation of adjustment for risk factors at the provincial level for base rate hospitalized and non-hospitalized SARI</w:t>
      </w:r>
    </w:p>
    <w:p w:rsidR="000B679D" w:rsidRPr="0013162B" w:rsidRDefault="000B679D" w:rsidP="000B679D">
      <w:pPr>
        <w:contextualSpacing/>
        <w:rPr>
          <w:rFonts w:ascii="Times New Roman" w:hAnsi="Times New Roman" w:cs="Times New Roman"/>
        </w:rPr>
      </w:pPr>
      <w:r w:rsidRPr="0013162B">
        <w:rPr>
          <w:rFonts w:ascii="Times New Roman" w:hAnsi="Times New Roman" w:cs="Times New Roman"/>
        </w:rPr>
        <w:br/>
      </w: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Adj</m:t>
              </m:r>
            </m:e>
            <m:sub>
              <m:r>
                <w:rPr>
                  <w:rFonts w:ascii="Cambria Math" w:hAnsi="Cambria Math" w:cs="Times New Roman"/>
                </w:rPr>
                <m:t>Y</m:t>
              </m:r>
            </m:sub>
          </m:sSub>
          <m:r>
            <w:rPr>
              <w:rFonts w:ascii="Cambria Math" w:hAnsi="Cambria Math" w:cs="Times New Roman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1+</m:t>
              </m:r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 w:cs="Times New Roman"/>
                      <w:i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</w:rPr>
                    <m:t>i</m:t>
                  </m:r>
                </m:sub>
                <m:sup/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</w:rPr>
                            <m:t>i,Y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</w:rPr>
                            <m:t>i,B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 w:cs="Times New Roman"/>
                    </w:rPr>
                    <m:t>×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</w:rPr>
                            <m:t>RR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</w:rPr>
                        <m:t>-1</m:t>
                      </m:r>
                    </m:e>
                  </m:d>
                </m:e>
              </m:nary>
            </m:e>
          </m:d>
        </m:oMath>
      </m:oMathPara>
    </w:p>
    <w:p w:rsidR="000B679D" w:rsidRPr="0013162B" w:rsidRDefault="000B679D" w:rsidP="000B679D">
      <w:pPr>
        <w:tabs>
          <w:tab w:val="num" w:pos="1440"/>
        </w:tabs>
        <w:contextualSpacing/>
        <w:rPr>
          <w:rFonts w:ascii="Times New Roman" w:hAnsi="Times New Roman" w:cs="Times New Roman"/>
        </w:rPr>
      </w:pPr>
      <w:r w:rsidRPr="0013162B">
        <w:rPr>
          <w:rFonts w:ascii="Times New Roman" w:hAnsi="Times New Roman" w:cs="Times New Roman"/>
        </w:rPr>
        <w:t xml:space="preserve">Where: </w:t>
      </w:r>
    </w:p>
    <w:p w:rsidR="000B679D" w:rsidRPr="0013162B" w:rsidRDefault="000B679D" w:rsidP="000B679D">
      <w:pPr>
        <w:tabs>
          <w:tab w:val="left" w:pos="720"/>
          <w:tab w:val="num" w:pos="1440"/>
        </w:tabs>
        <w:contextualSpacing/>
        <w:rPr>
          <w:rFonts w:ascii="Times New Roman" w:hAnsi="Times New Roman" w:cs="Times New Roman"/>
        </w:rPr>
      </w:pPr>
      <w:r w:rsidRPr="0013162B">
        <w:rPr>
          <w:rFonts w:ascii="Times New Roman" w:hAnsi="Times New Roman" w:cs="Times New Roman"/>
        </w:rPr>
        <w:tab/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Adj</m:t>
            </m:r>
          </m:e>
          <m:sub>
            <m:r>
              <w:rPr>
                <w:rFonts w:ascii="Cambria Math" w:hAnsi="Cambria Math" w:cs="Times New Roman"/>
              </w:rPr>
              <m:t>Y</m:t>
            </m:r>
          </m:sub>
        </m:sSub>
      </m:oMath>
      <w:r w:rsidRPr="0013162B">
        <w:rPr>
          <w:rFonts w:ascii="Times New Roman" w:hAnsi="Times New Roman" w:cs="Times New Roman"/>
        </w:rPr>
        <w:t xml:space="preserve"> = Adjustment factor for province Y for risk factors of SARI</w:t>
      </w:r>
    </w:p>
    <w:p w:rsidR="000B679D" w:rsidRPr="0013162B" w:rsidRDefault="000B679D" w:rsidP="000B679D">
      <w:pPr>
        <w:tabs>
          <w:tab w:val="left" w:pos="720"/>
          <w:tab w:val="num" w:pos="1440"/>
        </w:tabs>
        <w:contextualSpacing/>
        <w:rPr>
          <w:rFonts w:ascii="Times New Roman" w:hAnsi="Times New Roman" w:cs="Times New Roman"/>
          <w:b/>
          <w:u w:val="single"/>
        </w:rPr>
      </w:pPr>
      <w:r w:rsidRPr="0013162B">
        <w:rPr>
          <w:rFonts w:ascii="Times New Roman" w:hAnsi="Times New Roman" w:cs="Times New Roman"/>
        </w:rPr>
        <w:tab/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P</m:t>
            </m:r>
          </m:e>
          <m:sub>
            <m:r>
              <w:rPr>
                <w:rFonts w:ascii="Cambria Math" w:hAnsi="Cambria Math" w:cs="Times New Roman"/>
              </w:rPr>
              <m:t>i,Y</m:t>
            </m:r>
          </m:sub>
        </m:sSub>
      </m:oMath>
      <w:r w:rsidRPr="0013162B">
        <w:rPr>
          <w:rFonts w:ascii="Times New Roman" w:hAnsi="Times New Roman" w:cs="Times New Roman"/>
        </w:rPr>
        <w:t xml:space="preserve"> =  Prevalence of risk factor </w:t>
      </w:r>
      <w:proofErr w:type="spellStart"/>
      <w:r w:rsidRPr="0013162B">
        <w:rPr>
          <w:rFonts w:ascii="Times New Roman" w:hAnsi="Times New Roman" w:cs="Times New Roman"/>
          <w:i/>
        </w:rPr>
        <w:t>i</w:t>
      </w:r>
      <w:proofErr w:type="spellEnd"/>
      <w:r w:rsidRPr="0013162B">
        <w:rPr>
          <w:rFonts w:ascii="Times New Roman" w:hAnsi="Times New Roman" w:cs="Times New Roman"/>
        </w:rPr>
        <w:t xml:space="preserve"> in province Y</w:t>
      </w:r>
    </w:p>
    <w:p w:rsidR="000B679D" w:rsidRPr="0013162B" w:rsidRDefault="000B679D" w:rsidP="000B679D">
      <w:pPr>
        <w:tabs>
          <w:tab w:val="left" w:pos="720"/>
          <w:tab w:val="num" w:pos="1440"/>
        </w:tabs>
        <w:contextualSpacing/>
        <w:rPr>
          <w:rFonts w:ascii="Times New Roman" w:hAnsi="Times New Roman" w:cs="Times New Roman"/>
          <w:b/>
          <w:u w:val="single"/>
        </w:rPr>
      </w:pPr>
      <w:r w:rsidRPr="0013162B">
        <w:rPr>
          <w:rFonts w:ascii="Times New Roman" w:hAnsi="Times New Roman" w:cs="Times New Roman"/>
        </w:rPr>
        <w:tab/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P</m:t>
            </m:r>
          </m:e>
          <m:sub>
            <m:r>
              <w:rPr>
                <w:rFonts w:ascii="Cambria Math" w:hAnsi="Cambria Math" w:cs="Times New Roman"/>
              </w:rPr>
              <m:t>i,B</m:t>
            </m:r>
          </m:sub>
        </m:sSub>
        <m:r>
          <m:rPr>
            <m:sty m:val="p"/>
          </m:rPr>
          <w:rPr>
            <w:rFonts w:ascii="Cambria Math" w:hAnsi="Cambria Math" w:cs="Times New Roman"/>
          </w:rPr>
          <m:t xml:space="preserve"> </m:t>
        </m:r>
      </m:oMath>
      <w:r w:rsidRPr="0013162B">
        <w:rPr>
          <w:rFonts w:ascii="Times New Roman" w:hAnsi="Times New Roman" w:cs="Times New Roman"/>
        </w:rPr>
        <w:t xml:space="preserve">= Prevalence of risk factor </w:t>
      </w:r>
      <w:proofErr w:type="spellStart"/>
      <w:r w:rsidRPr="0013162B">
        <w:rPr>
          <w:rFonts w:ascii="Times New Roman" w:hAnsi="Times New Roman" w:cs="Times New Roman"/>
          <w:i/>
        </w:rPr>
        <w:t>i</w:t>
      </w:r>
      <w:proofErr w:type="spellEnd"/>
      <w:r w:rsidRPr="0013162B">
        <w:rPr>
          <w:rFonts w:ascii="Times New Roman" w:hAnsi="Times New Roman" w:cs="Times New Roman"/>
        </w:rPr>
        <w:t xml:space="preserve"> in base province</w:t>
      </w:r>
    </w:p>
    <w:p w:rsidR="000B679D" w:rsidRPr="0013162B" w:rsidRDefault="000B679D" w:rsidP="000B679D">
      <w:pPr>
        <w:tabs>
          <w:tab w:val="left" w:pos="720"/>
          <w:tab w:val="num" w:pos="1440"/>
        </w:tabs>
        <w:contextualSpacing/>
        <w:rPr>
          <w:rFonts w:ascii="Times New Roman" w:hAnsi="Times New Roman" w:cs="Times New Roman"/>
        </w:rPr>
      </w:pPr>
      <w:r w:rsidRPr="0013162B">
        <w:rPr>
          <w:rFonts w:ascii="Times New Roman" w:hAnsi="Times New Roman" w:cs="Times New Roman"/>
        </w:rPr>
        <w:tab/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RR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</m:oMath>
      <w:r w:rsidRPr="0013162B">
        <w:rPr>
          <w:rFonts w:ascii="Times New Roman" w:hAnsi="Times New Roman" w:cs="Times New Roman"/>
        </w:rPr>
        <w:t xml:space="preserve">  = Relative risk of SARI due to risk factor </w:t>
      </w:r>
      <w:proofErr w:type="spellStart"/>
      <w:r w:rsidRPr="0013162B">
        <w:rPr>
          <w:rFonts w:ascii="Times New Roman" w:hAnsi="Times New Roman" w:cs="Times New Roman"/>
          <w:i/>
        </w:rPr>
        <w:t>i</w:t>
      </w:r>
      <w:proofErr w:type="spellEnd"/>
    </w:p>
    <w:p w:rsidR="000B679D" w:rsidRPr="0013162B" w:rsidRDefault="000B679D" w:rsidP="000B679D">
      <w:pPr>
        <w:tabs>
          <w:tab w:val="left" w:pos="720"/>
          <w:tab w:val="num" w:pos="1440"/>
        </w:tabs>
        <w:contextualSpacing/>
        <w:rPr>
          <w:rFonts w:ascii="Times New Roman" w:hAnsi="Times New Roman" w:cs="Times New Roman"/>
          <w:b/>
          <w:u w:val="single"/>
        </w:rPr>
      </w:pPr>
    </w:p>
    <w:p w:rsidR="000B679D" w:rsidRPr="0013162B" w:rsidRDefault="000B679D" w:rsidP="000B679D">
      <w:pPr>
        <w:tabs>
          <w:tab w:val="left" w:pos="720"/>
          <w:tab w:val="num" w:pos="1440"/>
        </w:tabs>
        <w:contextualSpacing/>
        <w:rPr>
          <w:rFonts w:ascii="Times New Roman" w:hAnsi="Times New Roman" w:cs="Times New Roman"/>
          <w:b/>
          <w:u w:val="single"/>
        </w:rPr>
      </w:pPr>
    </w:p>
    <w:p w:rsidR="000B679D" w:rsidRPr="0013162B" w:rsidRDefault="000B679D" w:rsidP="000B679D">
      <w:pPr>
        <w:contextualSpacing/>
        <w:rPr>
          <w:rFonts w:ascii="Times New Roman" w:hAnsi="Times New Roman" w:cs="Times New Roman"/>
          <w:b/>
          <w:u w:val="single"/>
        </w:rPr>
      </w:pPr>
      <w:r w:rsidRPr="0013162B">
        <w:rPr>
          <w:rFonts w:ascii="Times New Roman" w:hAnsi="Times New Roman" w:cs="Times New Roman"/>
          <w:b/>
          <w:u w:val="single"/>
        </w:rPr>
        <w:t>Equation 2b: Rate of hospitalized and non-hospitalized SARI in province after adjustment for risk factors and healthcare-seeking behavior</w:t>
      </w:r>
    </w:p>
    <w:p w:rsidR="000B679D" w:rsidRPr="0013162B" w:rsidRDefault="000B679D" w:rsidP="000B679D">
      <w:pPr>
        <w:contextualSpacing/>
        <w:rPr>
          <w:rFonts w:ascii="Times New Roman" w:hAnsi="Times New Roman" w:cs="Times New Roman"/>
        </w:rPr>
      </w:pPr>
    </w:p>
    <w:p w:rsidR="000B679D" w:rsidRPr="0013162B" w:rsidRDefault="006503BC" w:rsidP="000B679D">
      <w:pPr>
        <w:contextualSpacing/>
        <w:rPr>
          <w:rFonts w:ascii="Times New Roman" w:hAnsi="Times New Roman" w:cs="Times New Roman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RS</m:t>
              </m:r>
            </m:e>
            <m:sub>
              <m:r>
                <w:rPr>
                  <w:rFonts w:ascii="Cambria Math" w:hAnsi="Cambria Math" w:cs="Times New Roman"/>
                </w:rPr>
                <m:t>H,Y</m:t>
              </m:r>
            </m:sub>
          </m:sSub>
          <m:r>
            <w:rPr>
              <w:rFonts w:ascii="Cambria Math" w:hAnsi="Cambria Math" w:cs="Times New Roman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RS</m:t>
              </m:r>
            </m:e>
            <m:sub>
              <m:r>
                <w:rPr>
                  <w:rFonts w:ascii="Cambria Math" w:hAnsi="Cambria Math" w:cs="Times New Roman"/>
                </w:rPr>
                <m:t>H,B</m:t>
              </m:r>
            </m:sub>
          </m:sSub>
          <m:r>
            <w:rPr>
              <w:rFonts w:ascii="Cambria Math" w:hAnsi="Cambria Math" w:cs="Times New Roman"/>
            </w:rPr>
            <m:t xml:space="preserve"> × 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Adj</m:t>
              </m:r>
            </m:e>
            <m:sub>
              <m:r>
                <w:rPr>
                  <w:rFonts w:ascii="Cambria Math" w:hAnsi="Cambria Math" w:cs="Times New Roman"/>
                </w:rPr>
                <m:t>Y</m:t>
              </m:r>
            </m:sub>
          </m:sSub>
          <m:r>
            <w:rPr>
              <w:rFonts w:ascii="Cambria Math" w:hAnsi="Cambria Math" w:cs="Times New Roman"/>
            </w:rPr>
            <m:t xml:space="preserve"> × 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DHS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H,Y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DHS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H,B</m:t>
                  </m:r>
                </m:sub>
              </m:sSub>
            </m:den>
          </m:f>
        </m:oMath>
      </m:oMathPara>
    </w:p>
    <w:p w:rsidR="000B679D" w:rsidRPr="0013162B" w:rsidRDefault="000B679D" w:rsidP="000B679D">
      <w:pPr>
        <w:contextualSpacing/>
        <w:rPr>
          <w:rFonts w:ascii="Times New Roman" w:hAnsi="Times New Roman" w:cs="Times New Roman"/>
        </w:rPr>
      </w:pPr>
      <w:r w:rsidRPr="0013162B">
        <w:rPr>
          <w:rFonts w:ascii="Times New Roman" w:hAnsi="Times New Roman" w:cs="Times New Roman"/>
        </w:rPr>
        <w:t>Where:</w:t>
      </w:r>
    </w:p>
    <w:p w:rsidR="000B679D" w:rsidRPr="0013162B" w:rsidRDefault="000B679D" w:rsidP="000B679D">
      <w:pPr>
        <w:contextualSpacing/>
        <w:rPr>
          <w:rFonts w:ascii="Times New Roman" w:hAnsi="Times New Roman" w:cs="Times New Roman"/>
        </w:rPr>
      </w:pPr>
      <w:r w:rsidRPr="0013162B">
        <w:rPr>
          <w:rFonts w:ascii="Times New Roman" w:hAnsi="Times New Roman" w:cs="Times New Roman"/>
        </w:rPr>
        <w:tab/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RS</m:t>
            </m:r>
          </m:e>
          <m:sub>
            <m:r>
              <w:rPr>
                <w:rFonts w:ascii="Cambria Math" w:hAnsi="Cambria Math" w:cs="Times New Roman"/>
              </w:rPr>
              <m:t>H,Y</m:t>
            </m:r>
          </m:sub>
        </m:sSub>
      </m:oMath>
      <w:r w:rsidRPr="0013162B">
        <w:rPr>
          <w:rFonts w:ascii="Times New Roman" w:hAnsi="Times New Roman" w:cs="Times New Roman"/>
        </w:rPr>
        <w:t xml:space="preserve"> = Rate of hospitalized SARI in province Y</w:t>
      </w:r>
    </w:p>
    <w:p w:rsidR="000B679D" w:rsidRPr="0013162B" w:rsidRDefault="006503BC" w:rsidP="000B679D">
      <w:pPr>
        <w:ind w:left="720"/>
        <w:contextualSpacing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DHS</m:t>
            </m:r>
          </m:e>
          <m:sub>
            <m:r>
              <w:rPr>
                <w:rFonts w:ascii="Cambria Math" w:hAnsi="Cambria Math" w:cs="Times New Roman"/>
              </w:rPr>
              <m:t>H,Y</m:t>
            </m:r>
          </m:sub>
        </m:sSub>
      </m:oMath>
      <w:r w:rsidR="000B679D" w:rsidRPr="0013162B">
        <w:rPr>
          <w:rFonts w:ascii="Times New Roman" w:hAnsi="Times New Roman" w:cs="Times New Roman"/>
        </w:rPr>
        <w:t xml:space="preserve"> = Proportion of ARI cases seeking care in province Y (from DHS)</w:t>
      </w:r>
    </w:p>
    <w:p w:rsidR="000B679D" w:rsidRPr="0013162B" w:rsidRDefault="000B679D" w:rsidP="000B679D">
      <w:pPr>
        <w:tabs>
          <w:tab w:val="left" w:pos="720"/>
          <w:tab w:val="num" w:pos="1440"/>
        </w:tabs>
        <w:contextualSpacing/>
        <w:rPr>
          <w:rFonts w:ascii="Times New Roman" w:hAnsi="Times New Roman" w:cs="Times New Roman"/>
        </w:rPr>
      </w:pPr>
      <w:r w:rsidRPr="0013162B">
        <w:rPr>
          <w:rFonts w:ascii="Times New Roman" w:hAnsi="Times New Roman" w:cs="Times New Roman"/>
        </w:rPr>
        <w:tab/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DHS</m:t>
            </m:r>
          </m:e>
          <m:sub>
            <m:r>
              <w:rPr>
                <w:rFonts w:ascii="Cambria Math" w:hAnsi="Cambria Math" w:cs="Times New Roman"/>
              </w:rPr>
              <m:t>H,B</m:t>
            </m:r>
          </m:sub>
        </m:sSub>
      </m:oMath>
      <w:r w:rsidRPr="0013162B">
        <w:rPr>
          <w:rFonts w:ascii="Times New Roman" w:hAnsi="Times New Roman" w:cs="Times New Roman"/>
        </w:rPr>
        <w:t xml:space="preserve"> = Proportion of ARI cases seeking care in base province (from DHS)</w:t>
      </w:r>
    </w:p>
    <w:p w:rsidR="000B679D" w:rsidRPr="0013162B" w:rsidRDefault="000B679D" w:rsidP="000B679D">
      <w:pPr>
        <w:contextualSpacing/>
        <w:rPr>
          <w:rFonts w:ascii="Times New Roman" w:hAnsi="Times New Roman" w:cs="Times New Roman"/>
        </w:rPr>
      </w:pPr>
    </w:p>
    <w:p w:rsidR="000B679D" w:rsidRPr="0013162B" w:rsidRDefault="006503BC" w:rsidP="000B679D">
      <w:pPr>
        <w:contextualSpacing/>
        <w:rPr>
          <w:rFonts w:ascii="Times New Roman" w:hAnsi="Times New Roman" w:cs="Times New Roman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RS</m:t>
              </m:r>
            </m:e>
            <m:sub>
              <m:r>
                <w:rPr>
                  <w:rFonts w:ascii="Cambria Math" w:hAnsi="Cambria Math" w:cs="Times New Roman"/>
                </w:rPr>
                <m:t>NH,Y</m:t>
              </m:r>
            </m:sub>
          </m:sSub>
          <m:r>
            <w:rPr>
              <w:rFonts w:ascii="Cambria Math" w:hAnsi="Cambria Math" w:cs="Times New Roman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RS</m:t>
              </m:r>
            </m:e>
            <m:sub>
              <m:r>
                <w:rPr>
                  <w:rFonts w:ascii="Cambria Math" w:hAnsi="Cambria Math" w:cs="Times New Roman"/>
                </w:rPr>
                <m:t>NH,B</m:t>
              </m:r>
            </m:sub>
          </m:sSub>
          <m:r>
            <w:rPr>
              <w:rFonts w:ascii="Cambria Math" w:hAnsi="Cambria Math" w:cs="Times New Roman"/>
            </w:rPr>
            <m:t xml:space="preserve"> × 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Adj</m:t>
              </m:r>
            </m:e>
            <m:sub>
              <m:r>
                <w:rPr>
                  <w:rFonts w:ascii="Cambria Math" w:hAnsi="Cambria Math" w:cs="Times New Roman"/>
                </w:rPr>
                <m:t>Y</m:t>
              </m:r>
            </m:sub>
          </m:sSub>
          <m:r>
            <w:rPr>
              <w:rFonts w:ascii="Cambria Math" w:hAnsi="Cambria Math" w:cs="Times New Roman"/>
            </w:rPr>
            <m:t xml:space="preserve"> × 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DHS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NH,Y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DHS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NH,B</m:t>
                  </m:r>
                </m:sub>
              </m:sSub>
            </m:den>
          </m:f>
        </m:oMath>
      </m:oMathPara>
    </w:p>
    <w:p w:rsidR="000B679D" w:rsidRPr="0013162B" w:rsidRDefault="000B679D" w:rsidP="000B679D">
      <w:pPr>
        <w:contextualSpacing/>
        <w:rPr>
          <w:rFonts w:ascii="Times New Roman" w:hAnsi="Times New Roman" w:cs="Times New Roman"/>
        </w:rPr>
      </w:pPr>
      <w:r w:rsidRPr="0013162B">
        <w:rPr>
          <w:rFonts w:ascii="Times New Roman" w:hAnsi="Times New Roman" w:cs="Times New Roman"/>
        </w:rPr>
        <w:t>Where:</w:t>
      </w:r>
    </w:p>
    <w:p w:rsidR="000B679D" w:rsidRPr="0013162B" w:rsidRDefault="000B679D" w:rsidP="000B679D">
      <w:pPr>
        <w:contextualSpacing/>
        <w:rPr>
          <w:rFonts w:ascii="Times New Roman" w:hAnsi="Times New Roman" w:cs="Times New Roman"/>
        </w:rPr>
      </w:pPr>
      <w:r w:rsidRPr="0013162B">
        <w:rPr>
          <w:rFonts w:ascii="Times New Roman" w:hAnsi="Times New Roman" w:cs="Times New Roman"/>
        </w:rPr>
        <w:tab/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RS</m:t>
            </m:r>
          </m:e>
          <m:sub>
            <m:r>
              <w:rPr>
                <w:rFonts w:ascii="Cambria Math" w:hAnsi="Cambria Math" w:cs="Times New Roman"/>
              </w:rPr>
              <m:t>NH,Y</m:t>
            </m:r>
          </m:sub>
        </m:sSub>
      </m:oMath>
      <w:r w:rsidRPr="0013162B">
        <w:rPr>
          <w:rFonts w:ascii="Times New Roman" w:hAnsi="Times New Roman" w:cs="Times New Roman"/>
        </w:rPr>
        <w:t xml:space="preserve"> = Rate of non-hospitalized SARI in province Y</w:t>
      </w:r>
    </w:p>
    <w:p w:rsidR="000B679D" w:rsidRPr="0013162B" w:rsidRDefault="006503BC" w:rsidP="000B679D">
      <w:pPr>
        <w:ind w:left="720"/>
        <w:contextualSpacing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DHS</m:t>
            </m:r>
          </m:e>
          <m:sub>
            <m:r>
              <w:rPr>
                <w:rFonts w:ascii="Cambria Math" w:hAnsi="Cambria Math" w:cs="Times New Roman"/>
              </w:rPr>
              <m:t>NH,Y</m:t>
            </m:r>
          </m:sub>
        </m:sSub>
      </m:oMath>
      <w:r w:rsidR="000B679D" w:rsidRPr="0013162B">
        <w:rPr>
          <w:rFonts w:ascii="Times New Roman" w:hAnsi="Times New Roman" w:cs="Times New Roman"/>
        </w:rPr>
        <w:t xml:space="preserve"> = Proportion of ARI cases not seeking care in province Y (from DHS)</w:t>
      </w:r>
    </w:p>
    <w:p w:rsidR="000B679D" w:rsidRPr="0013162B" w:rsidRDefault="000B679D" w:rsidP="000B679D">
      <w:pPr>
        <w:tabs>
          <w:tab w:val="left" w:pos="720"/>
          <w:tab w:val="num" w:pos="1440"/>
        </w:tabs>
        <w:contextualSpacing/>
        <w:rPr>
          <w:rFonts w:ascii="Times New Roman" w:hAnsi="Times New Roman" w:cs="Times New Roman"/>
        </w:rPr>
      </w:pPr>
      <w:r w:rsidRPr="0013162B">
        <w:rPr>
          <w:rFonts w:ascii="Times New Roman" w:hAnsi="Times New Roman" w:cs="Times New Roman"/>
        </w:rPr>
        <w:tab/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DHS</m:t>
            </m:r>
          </m:e>
          <m:sub>
            <m:r>
              <w:rPr>
                <w:rFonts w:ascii="Cambria Math" w:hAnsi="Cambria Math" w:cs="Times New Roman"/>
              </w:rPr>
              <m:t>NH,B</m:t>
            </m:r>
          </m:sub>
        </m:sSub>
      </m:oMath>
      <w:r w:rsidRPr="0013162B">
        <w:rPr>
          <w:rFonts w:ascii="Times New Roman" w:hAnsi="Times New Roman" w:cs="Times New Roman"/>
        </w:rPr>
        <w:t xml:space="preserve"> = Proportion of ARI cases not seeking care in base province (from DHS)</w:t>
      </w:r>
    </w:p>
    <w:p w:rsidR="000B679D" w:rsidRPr="0013162B" w:rsidRDefault="000B679D" w:rsidP="000B679D">
      <w:pPr>
        <w:tabs>
          <w:tab w:val="left" w:pos="720"/>
          <w:tab w:val="num" w:pos="1440"/>
        </w:tabs>
        <w:contextualSpacing/>
        <w:rPr>
          <w:rFonts w:ascii="Times New Roman" w:hAnsi="Times New Roman" w:cs="Times New Roman"/>
        </w:rPr>
      </w:pPr>
    </w:p>
    <w:p w:rsidR="000B679D" w:rsidRPr="0013162B" w:rsidRDefault="000B679D" w:rsidP="000B679D">
      <w:pPr>
        <w:contextualSpacing/>
        <w:rPr>
          <w:rFonts w:ascii="Times New Roman" w:hAnsi="Times New Roman" w:cs="Times New Roman"/>
        </w:rPr>
      </w:pPr>
    </w:p>
    <w:p w:rsidR="000B679D" w:rsidRPr="0013162B" w:rsidRDefault="000B679D" w:rsidP="000B679D">
      <w:pPr>
        <w:contextualSpacing/>
        <w:rPr>
          <w:rFonts w:ascii="Times New Roman" w:hAnsi="Times New Roman" w:cs="Times New Roman"/>
          <w:b/>
          <w:u w:val="single"/>
        </w:rPr>
      </w:pPr>
      <w:r w:rsidRPr="0013162B">
        <w:rPr>
          <w:rFonts w:ascii="Times New Roman" w:hAnsi="Times New Roman" w:cs="Times New Roman"/>
          <w:b/>
          <w:u w:val="single"/>
        </w:rPr>
        <w:t>Equation 3: Number of hospitalized and non-hospitalized SARI cases in province</w:t>
      </w:r>
    </w:p>
    <w:p w:rsidR="000B679D" w:rsidRPr="0013162B" w:rsidRDefault="000B679D" w:rsidP="000B679D">
      <w:pPr>
        <w:contextualSpacing/>
        <w:rPr>
          <w:rFonts w:ascii="Times New Roman" w:hAnsi="Times New Roman" w:cs="Times New Roman"/>
        </w:rPr>
      </w:pPr>
    </w:p>
    <w:p w:rsidR="000B679D" w:rsidRPr="0013162B" w:rsidRDefault="006503BC" w:rsidP="000B679D">
      <w:pPr>
        <w:contextualSpacing/>
        <w:rPr>
          <w:rFonts w:ascii="Times New Roman" w:hAnsi="Times New Roman" w:cs="Times New Roman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NS</m:t>
              </m:r>
            </m:e>
            <m:sub>
              <m:r>
                <w:rPr>
                  <w:rFonts w:ascii="Cambria Math" w:hAnsi="Cambria Math" w:cs="Times New Roman"/>
                </w:rPr>
                <m:t>H,Y</m:t>
              </m:r>
            </m:sub>
          </m:sSub>
          <m:r>
            <w:rPr>
              <w:rFonts w:ascii="Cambria Math" w:hAnsi="Cambria Math" w:cs="Times New Roman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RS</m:t>
              </m:r>
            </m:e>
            <m:sub>
              <m:r>
                <w:rPr>
                  <w:rFonts w:ascii="Cambria Math" w:hAnsi="Cambria Math" w:cs="Times New Roman"/>
                </w:rPr>
                <m:t>H,Y</m:t>
              </m:r>
            </m:sub>
          </m:sSub>
          <m:r>
            <w:rPr>
              <w:rFonts w:ascii="Cambria Math" w:hAnsi="Cambria Math" w:cs="Times New Roman"/>
            </w:rPr>
            <m:t xml:space="preserve"> × P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op</m:t>
              </m:r>
            </m:e>
            <m:sub>
              <m:r>
                <w:rPr>
                  <w:rFonts w:ascii="Cambria Math" w:hAnsi="Cambria Math" w:cs="Times New Roman"/>
                </w:rPr>
                <m:t>Y</m:t>
              </m:r>
            </m:sub>
          </m:sSub>
        </m:oMath>
      </m:oMathPara>
    </w:p>
    <w:p w:rsidR="000B679D" w:rsidRPr="0013162B" w:rsidRDefault="000B679D" w:rsidP="000B679D">
      <w:pPr>
        <w:contextualSpacing/>
        <w:rPr>
          <w:rFonts w:ascii="Times New Roman" w:hAnsi="Times New Roman" w:cs="Times New Roman"/>
        </w:rPr>
      </w:pPr>
    </w:p>
    <w:p w:rsidR="000B679D" w:rsidRPr="0013162B" w:rsidRDefault="006503BC" w:rsidP="000B679D">
      <w:pPr>
        <w:contextualSpacing/>
        <w:rPr>
          <w:rFonts w:ascii="Times New Roman" w:hAnsi="Times New Roman" w:cs="Times New Roman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NS</m:t>
              </m:r>
            </m:e>
            <m:sub>
              <m:r>
                <w:rPr>
                  <w:rFonts w:ascii="Cambria Math" w:hAnsi="Cambria Math" w:cs="Times New Roman"/>
                </w:rPr>
                <m:t>NH,Y</m:t>
              </m:r>
            </m:sub>
          </m:sSub>
          <m:r>
            <w:rPr>
              <w:rFonts w:ascii="Cambria Math" w:hAnsi="Cambria Math" w:cs="Times New Roman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RS</m:t>
              </m:r>
            </m:e>
            <m:sub>
              <m:r>
                <w:rPr>
                  <w:rFonts w:ascii="Cambria Math" w:hAnsi="Cambria Math" w:cs="Times New Roman"/>
                </w:rPr>
                <m:t>NH,Y</m:t>
              </m:r>
            </m:sub>
          </m:sSub>
          <m:r>
            <w:rPr>
              <w:rFonts w:ascii="Cambria Math" w:hAnsi="Cambria Math" w:cs="Times New Roman"/>
            </w:rPr>
            <m:t xml:space="preserve"> × P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op</m:t>
              </m:r>
            </m:e>
            <m:sub>
              <m:r>
                <w:rPr>
                  <w:rFonts w:ascii="Cambria Math" w:hAnsi="Cambria Math" w:cs="Times New Roman"/>
                </w:rPr>
                <m:t>Y</m:t>
              </m:r>
            </m:sub>
          </m:sSub>
          <m:r>
            <w:rPr>
              <w:rFonts w:ascii="Cambria Math" w:hAnsi="Cambria Math" w:cs="Times New Roman"/>
            </w:rPr>
            <m:t xml:space="preserve"> </m:t>
          </m:r>
        </m:oMath>
      </m:oMathPara>
    </w:p>
    <w:p w:rsidR="000B679D" w:rsidRPr="0013162B" w:rsidRDefault="000B679D" w:rsidP="000B679D">
      <w:pPr>
        <w:contextualSpacing/>
        <w:rPr>
          <w:rFonts w:ascii="Times New Roman" w:hAnsi="Times New Roman" w:cs="Times New Roman"/>
        </w:rPr>
      </w:pPr>
      <w:r w:rsidRPr="0013162B">
        <w:rPr>
          <w:rFonts w:ascii="Times New Roman" w:hAnsi="Times New Roman" w:cs="Times New Roman"/>
        </w:rPr>
        <w:t>Where:</w:t>
      </w:r>
    </w:p>
    <w:p w:rsidR="000B679D" w:rsidRPr="0013162B" w:rsidRDefault="000B679D" w:rsidP="000B679D">
      <w:pPr>
        <w:contextualSpacing/>
        <w:rPr>
          <w:rFonts w:ascii="Times New Roman" w:hAnsi="Times New Roman" w:cs="Times New Roman"/>
        </w:rPr>
      </w:pPr>
      <w:r w:rsidRPr="0013162B">
        <w:rPr>
          <w:rFonts w:ascii="Times New Roman" w:hAnsi="Times New Roman" w:cs="Times New Roman"/>
        </w:rPr>
        <w:tab/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NS</m:t>
            </m:r>
          </m:e>
          <m:sub>
            <m:r>
              <w:rPr>
                <w:rFonts w:ascii="Cambria Math" w:hAnsi="Cambria Math" w:cs="Times New Roman"/>
              </w:rPr>
              <m:t>H,Y</m:t>
            </m:r>
          </m:sub>
        </m:sSub>
        <m:r>
          <w:rPr>
            <w:rFonts w:ascii="Cambria Math" w:hAnsi="Cambria Math" w:cs="Times New Roman"/>
          </w:rPr>
          <m:t xml:space="preserve"> </m:t>
        </m:r>
      </m:oMath>
      <w:r w:rsidRPr="0013162B">
        <w:rPr>
          <w:rFonts w:ascii="Times New Roman" w:hAnsi="Times New Roman" w:cs="Times New Roman"/>
        </w:rPr>
        <w:t>= Number of hospitalized SARI cases in province Y (including base province)</w:t>
      </w:r>
    </w:p>
    <w:p w:rsidR="000B679D" w:rsidRPr="0013162B" w:rsidRDefault="006503BC" w:rsidP="000B679D">
      <w:pPr>
        <w:ind w:firstLine="720"/>
        <w:contextualSpacing/>
        <w:rPr>
          <w:rFonts w:ascii="Times New Roman" w:hAnsi="Times New Roman" w:cs="Times New Roman"/>
          <w:b/>
        </w:rPr>
      </w:pP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NS</m:t>
            </m:r>
          </m:e>
          <m:sub>
            <m:r>
              <w:rPr>
                <w:rFonts w:ascii="Cambria Math" w:hAnsi="Cambria Math" w:cs="Times New Roman"/>
              </w:rPr>
              <m:t>NH,Y</m:t>
            </m:r>
          </m:sub>
        </m:sSub>
        <m:r>
          <w:rPr>
            <w:rFonts w:ascii="Cambria Math" w:hAnsi="Cambria Math" w:cs="Times New Roman"/>
          </w:rPr>
          <m:t xml:space="preserve"> </m:t>
        </m:r>
      </m:oMath>
      <w:r w:rsidR="000B679D" w:rsidRPr="0013162B">
        <w:rPr>
          <w:rFonts w:ascii="Times New Roman" w:hAnsi="Times New Roman" w:cs="Times New Roman"/>
        </w:rPr>
        <w:t>= Number of non-hospitalized SARI cases in province Y (including base province)</w:t>
      </w:r>
    </w:p>
    <w:p w:rsidR="000B679D" w:rsidRPr="0013162B" w:rsidRDefault="000B679D" w:rsidP="000B679D">
      <w:pPr>
        <w:tabs>
          <w:tab w:val="num" w:pos="1440"/>
        </w:tabs>
        <w:contextualSpacing/>
        <w:rPr>
          <w:rFonts w:ascii="Times New Roman" w:hAnsi="Times New Roman" w:cs="Times New Roman"/>
        </w:rPr>
      </w:pPr>
      <w:r w:rsidRPr="0013162B">
        <w:rPr>
          <w:rFonts w:ascii="Times New Roman" w:hAnsi="Times New Roman" w:cs="Times New Roman"/>
        </w:rPr>
        <w:t xml:space="preserve">               </w:t>
      </w:r>
      <m:oMath>
        <m:r>
          <w:rPr>
            <w:rFonts w:ascii="Cambria Math" w:hAnsi="Cambria Math" w:cs="Times New Roman"/>
          </w:rPr>
          <m:t>P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op</m:t>
            </m:r>
          </m:e>
          <m:sub>
            <m:r>
              <w:rPr>
                <w:rFonts w:ascii="Cambria Math" w:hAnsi="Cambria Math" w:cs="Times New Roman"/>
              </w:rPr>
              <m:t>Y</m:t>
            </m:r>
          </m:sub>
        </m:sSub>
        <m:r>
          <w:rPr>
            <w:rFonts w:ascii="Cambria Math" w:hAnsi="Cambria Math" w:cs="Times New Roman"/>
          </w:rPr>
          <m:t xml:space="preserve"> </m:t>
        </m:r>
      </m:oMath>
      <w:r w:rsidRPr="0013162B">
        <w:rPr>
          <w:rFonts w:ascii="Times New Roman" w:hAnsi="Times New Roman" w:cs="Times New Roman"/>
        </w:rPr>
        <w:t>= Population in province Y (including base province)</w:t>
      </w:r>
    </w:p>
    <w:p w:rsidR="000B679D" w:rsidRPr="0013162B" w:rsidRDefault="000B679D" w:rsidP="000B679D">
      <w:pPr>
        <w:contextualSpacing/>
        <w:rPr>
          <w:rFonts w:ascii="Times New Roman" w:hAnsi="Times New Roman" w:cs="Times New Roman"/>
          <w:b/>
          <w:u w:val="single"/>
        </w:rPr>
      </w:pPr>
    </w:p>
    <w:p w:rsidR="000B679D" w:rsidRPr="0013162B" w:rsidRDefault="000B679D" w:rsidP="000B679D">
      <w:pPr>
        <w:contextualSpacing/>
        <w:rPr>
          <w:rFonts w:ascii="Times New Roman" w:hAnsi="Times New Roman" w:cs="Times New Roman"/>
          <w:b/>
          <w:u w:val="single"/>
        </w:rPr>
      </w:pPr>
    </w:p>
    <w:p w:rsidR="000B679D" w:rsidRPr="0013162B" w:rsidRDefault="000B679D" w:rsidP="000B679D">
      <w:pPr>
        <w:contextualSpacing/>
        <w:rPr>
          <w:rFonts w:ascii="Times New Roman" w:hAnsi="Times New Roman" w:cs="Times New Roman"/>
          <w:b/>
          <w:u w:val="single"/>
        </w:rPr>
      </w:pPr>
      <w:r w:rsidRPr="0013162B">
        <w:rPr>
          <w:rFonts w:ascii="Times New Roman" w:hAnsi="Times New Roman" w:cs="Times New Roman"/>
          <w:b/>
          <w:u w:val="single"/>
        </w:rPr>
        <w:t>Equation 4: Rate of hospitalized and non-hospitalized influenza-associated SARI in province</w:t>
      </w:r>
    </w:p>
    <w:p w:rsidR="000B679D" w:rsidRPr="0013162B" w:rsidRDefault="000B679D" w:rsidP="000B679D">
      <w:pPr>
        <w:contextualSpacing/>
        <w:rPr>
          <w:rFonts w:ascii="Times New Roman" w:hAnsi="Times New Roman" w:cs="Times New Roman"/>
        </w:rPr>
      </w:pPr>
    </w:p>
    <w:p w:rsidR="000B679D" w:rsidRPr="0013162B" w:rsidRDefault="006503BC" w:rsidP="000B679D">
      <w:pPr>
        <w:contextualSpacing/>
        <w:rPr>
          <w:rFonts w:ascii="Times New Roman" w:hAnsi="Times New Roman" w:cs="Times New Roman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RF</m:t>
              </m:r>
            </m:e>
            <m:sub>
              <m:r>
                <w:rPr>
                  <w:rFonts w:ascii="Cambria Math" w:hAnsi="Cambria Math" w:cs="Times New Roman"/>
                </w:rPr>
                <m:t>H,Y</m:t>
              </m:r>
            </m:sub>
          </m:sSub>
          <m:r>
            <w:rPr>
              <w:rFonts w:ascii="Cambria Math" w:hAnsi="Cambria Math" w:cs="Times New Roman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RS</m:t>
              </m:r>
            </m:e>
            <m:sub>
              <m:r>
                <w:rPr>
                  <w:rFonts w:ascii="Cambria Math" w:hAnsi="Cambria Math" w:cs="Times New Roman"/>
                </w:rPr>
                <m:t>H,Y</m:t>
              </m:r>
            </m:sub>
          </m:sSub>
          <m:r>
            <w:rPr>
              <w:rFonts w:ascii="Cambria Math" w:hAnsi="Cambria Math" w:cs="Times New Roman"/>
            </w:rPr>
            <m:t xml:space="preserve"> ×  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F</m:t>
              </m:r>
            </m:e>
            <m:sub>
              <m:r>
                <w:rPr>
                  <w:rFonts w:ascii="Cambria Math" w:hAnsi="Cambria Math" w:cs="Times New Roman"/>
                </w:rPr>
                <m:t xml:space="preserve"> </m:t>
              </m:r>
            </m:sub>
          </m:sSub>
          <m:r>
            <w:rPr>
              <w:rFonts w:ascii="Cambria Math" w:hAnsi="Cambria Math" w:cs="Times New Roman"/>
            </w:rPr>
            <m:t xml:space="preserve"> </m:t>
          </m:r>
        </m:oMath>
      </m:oMathPara>
    </w:p>
    <w:p w:rsidR="000B679D" w:rsidRPr="0013162B" w:rsidRDefault="000B679D" w:rsidP="000B679D">
      <w:pPr>
        <w:contextualSpacing/>
        <w:rPr>
          <w:rFonts w:ascii="Times New Roman" w:hAnsi="Times New Roman" w:cs="Times New Roman"/>
        </w:rPr>
      </w:pPr>
    </w:p>
    <w:p w:rsidR="000B679D" w:rsidRPr="0013162B" w:rsidRDefault="006503BC" w:rsidP="000B679D">
      <w:pPr>
        <w:contextualSpacing/>
        <w:rPr>
          <w:rFonts w:ascii="Times New Roman" w:hAnsi="Times New Roman" w:cs="Times New Roman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RF</m:t>
              </m:r>
            </m:e>
            <m:sub>
              <m:r>
                <w:rPr>
                  <w:rFonts w:ascii="Cambria Math" w:hAnsi="Cambria Math" w:cs="Times New Roman"/>
                </w:rPr>
                <m:t>NH,Y</m:t>
              </m:r>
            </m:sub>
          </m:sSub>
          <m:r>
            <w:rPr>
              <w:rFonts w:ascii="Cambria Math" w:hAnsi="Cambria Math" w:cs="Times New Roman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RS</m:t>
              </m:r>
            </m:e>
            <m:sub>
              <m:r>
                <w:rPr>
                  <w:rFonts w:ascii="Cambria Math" w:hAnsi="Cambria Math" w:cs="Times New Roman"/>
                </w:rPr>
                <m:t>NH,Y</m:t>
              </m:r>
            </m:sub>
          </m:sSub>
          <m:r>
            <w:rPr>
              <w:rFonts w:ascii="Cambria Math" w:hAnsi="Cambria Math" w:cs="Times New Roman"/>
            </w:rPr>
            <m:t xml:space="preserve"> ×  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F</m:t>
              </m:r>
            </m:e>
            <m:sub>
              <m:r>
                <w:rPr>
                  <w:rFonts w:ascii="Cambria Math" w:hAnsi="Cambria Math" w:cs="Times New Roman"/>
                </w:rPr>
                <m:t xml:space="preserve"> </m:t>
              </m:r>
            </m:sub>
          </m:sSub>
          <m:r>
            <w:rPr>
              <w:rFonts w:ascii="Cambria Math" w:hAnsi="Cambria Math" w:cs="Times New Roman"/>
            </w:rPr>
            <m:t xml:space="preserve"> </m:t>
          </m:r>
        </m:oMath>
      </m:oMathPara>
    </w:p>
    <w:p w:rsidR="000B679D" w:rsidRPr="0013162B" w:rsidRDefault="000B679D" w:rsidP="000B679D">
      <w:pPr>
        <w:contextualSpacing/>
        <w:rPr>
          <w:rFonts w:ascii="Times New Roman" w:hAnsi="Times New Roman" w:cs="Times New Roman"/>
        </w:rPr>
      </w:pPr>
      <w:r w:rsidRPr="0013162B">
        <w:rPr>
          <w:rFonts w:ascii="Times New Roman" w:hAnsi="Times New Roman" w:cs="Times New Roman"/>
        </w:rPr>
        <w:t>Where:</w:t>
      </w:r>
    </w:p>
    <w:p w:rsidR="000B679D" w:rsidRPr="0013162B" w:rsidRDefault="000B679D" w:rsidP="000B679D">
      <w:pPr>
        <w:contextualSpacing/>
        <w:rPr>
          <w:rFonts w:ascii="Times New Roman" w:hAnsi="Times New Roman" w:cs="Times New Roman"/>
        </w:rPr>
      </w:pPr>
      <w:r w:rsidRPr="0013162B">
        <w:rPr>
          <w:rFonts w:ascii="Times New Roman" w:hAnsi="Times New Roman" w:cs="Times New Roman"/>
        </w:rPr>
        <w:tab/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RF</m:t>
            </m:r>
          </m:e>
          <m:sub>
            <m:r>
              <w:rPr>
                <w:rFonts w:ascii="Cambria Math" w:hAnsi="Cambria Math" w:cs="Times New Roman"/>
              </w:rPr>
              <m:t>H,Y</m:t>
            </m:r>
          </m:sub>
        </m:sSub>
      </m:oMath>
      <w:r w:rsidRPr="0013162B">
        <w:rPr>
          <w:rFonts w:ascii="Times New Roman" w:hAnsi="Times New Roman" w:cs="Times New Roman"/>
        </w:rPr>
        <w:t xml:space="preserve">= Rate of hospitalized influenza-associated SARI in province Y (including base </w:t>
      </w:r>
    </w:p>
    <w:p w:rsidR="000B679D" w:rsidRPr="0013162B" w:rsidRDefault="000B679D" w:rsidP="000B679D">
      <w:pPr>
        <w:ind w:firstLine="720"/>
        <w:contextualSpacing/>
        <w:rPr>
          <w:rFonts w:ascii="Times New Roman" w:hAnsi="Times New Roman" w:cs="Times New Roman"/>
        </w:rPr>
      </w:pPr>
      <w:r w:rsidRPr="0013162B">
        <w:rPr>
          <w:rFonts w:ascii="Times New Roman" w:hAnsi="Times New Roman" w:cs="Times New Roman"/>
        </w:rPr>
        <w:t>province)</w:t>
      </w:r>
    </w:p>
    <w:p w:rsidR="000B679D" w:rsidRPr="0013162B" w:rsidRDefault="006503BC" w:rsidP="000B679D">
      <w:pPr>
        <w:ind w:firstLine="720"/>
        <w:contextualSpacing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RF</m:t>
            </m:r>
          </m:e>
          <m:sub>
            <m:r>
              <w:rPr>
                <w:rFonts w:ascii="Cambria Math" w:hAnsi="Cambria Math" w:cs="Times New Roman"/>
              </w:rPr>
              <m:t>NH,Y</m:t>
            </m:r>
          </m:sub>
        </m:sSub>
      </m:oMath>
      <w:r w:rsidR="000B679D" w:rsidRPr="0013162B">
        <w:rPr>
          <w:rFonts w:ascii="Times New Roman" w:hAnsi="Times New Roman" w:cs="Times New Roman"/>
        </w:rPr>
        <w:t xml:space="preserve">= Rate of non-hospitalized influenza-associated SARI in province Y (including base </w:t>
      </w:r>
    </w:p>
    <w:p w:rsidR="000B679D" w:rsidRPr="0013162B" w:rsidRDefault="000B679D" w:rsidP="000B679D">
      <w:pPr>
        <w:ind w:firstLine="720"/>
        <w:contextualSpacing/>
        <w:rPr>
          <w:rFonts w:ascii="Times New Roman" w:hAnsi="Times New Roman" w:cs="Times New Roman"/>
        </w:rPr>
      </w:pPr>
      <w:r w:rsidRPr="0013162B">
        <w:rPr>
          <w:rFonts w:ascii="Times New Roman" w:hAnsi="Times New Roman" w:cs="Times New Roman"/>
        </w:rPr>
        <w:t>province)</w:t>
      </w:r>
    </w:p>
    <w:p w:rsidR="000B679D" w:rsidRPr="0013162B" w:rsidRDefault="000B679D" w:rsidP="000B679D">
      <w:pPr>
        <w:contextualSpacing/>
        <w:rPr>
          <w:rFonts w:ascii="Times New Roman" w:hAnsi="Times New Roman" w:cs="Times New Roman"/>
        </w:rPr>
      </w:pPr>
      <w:r w:rsidRPr="0013162B">
        <w:rPr>
          <w:rFonts w:ascii="Times New Roman" w:hAnsi="Times New Roman" w:cs="Times New Roman"/>
        </w:rPr>
        <w:tab/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F</m:t>
            </m:r>
          </m:e>
          <m:sub>
            <m:r>
              <w:rPr>
                <w:rFonts w:ascii="Cambria Math" w:hAnsi="Cambria Math" w:cs="Times New Roman"/>
              </w:rPr>
              <m:t xml:space="preserve"> </m:t>
            </m:r>
          </m:sub>
        </m:sSub>
      </m:oMath>
      <w:r w:rsidRPr="0013162B">
        <w:rPr>
          <w:rFonts w:ascii="Times New Roman" w:hAnsi="Times New Roman" w:cs="Times New Roman"/>
        </w:rPr>
        <w:t xml:space="preserve"> = Proportion of hospitalized SARI cases testing positive for influenza (from all SARI </w:t>
      </w:r>
    </w:p>
    <w:p w:rsidR="000B679D" w:rsidRPr="0013162B" w:rsidRDefault="000B679D" w:rsidP="000B679D">
      <w:pPr>
        <w:ind w:firstLine="720"/>
        <w:contextualSpacing/>
        <w:rPr>
          <w:rFonts w:ascii="Times New Roman" w:hAnsi="Times New Roman" w:cs="Times New Roman"/>
        </w:rPr>
      </w:pPr>
      <w:r w:rsidRPr="0013162B">
        <w:rPr>
          <w:rFonts w:ascii="Times New Roman" w:hAnsi="Times New Roman" w:cs="Times New Roman"/>
        </w:rPr>
        <w:t>surveillance sites)</w:t>
      </w:r>
    </w:p>
    <w:p w:rsidR="000B679D" w:rsidRPr="0013162B" w:rsidRDefault="000B679D" w:rsidP="000B679D">
      <w:pPr>
        <w:rPr>
          <w:rFonts w:ascii="Times New Roman" w:hAnsi="Times New Roman" w:cs="Times New Roman"/>
        </w:rPr>
      </w:pPr>
      <w:r w:rsidRPr="0013162B">
        <w:rPr>
          <w:rFonts w:ascii="Times New Roman" w:hAnsi="Times New Roman" w:cs="Times New Roman"/>
        </w:rPr>
        <w:tab/>
      </w:r>
    </w:p>
    <w:p w:rsidR="000B679D" w:rsidRPr="0013162B" w:rsidRDefault="000B679D" w:rsidP="000B679D">
      <w:pPr>
        <w:contextualSpacing/>
        <w:rPr>
          <w:rFonts w:ascii="Times New Roman" w:hAnsi="Times New Roman" w:cs="Times New Roman"/>
          <w:b/>
          <w:u w:val="single"/>
        </w:rPr>
      </w:pPr>
      <w:r w:rsidRPr="0013162B">
        <w:rPr>
          <w:rFonts w:ascii="Times New Roman" w:hAnsi="Times New Roman" w:cs="Times New Roman"/>
          <w:b/>
          <w:u w:val="single"/>
        </w:rPr>
        <w:t>Equation 5: Number of hospitalized and non-hospitalized influenza-associated SARI cases in province</w:t>
      </w:r>
    </w:p>
    <w:p w:rsidR="000B679D" w:rsidRPr="0013162B" w:rsidRDefault="000B679D" w:rsidP="000B679D">
      <w:pPr>
        <w:contextualSpacing/>
        <w:rPr>
          <w:rFonts w:ascii="Times New Roman" w:hAnsi="Times New Roman" w:cs="Times New Roman"/>
        </w:rPr>
      </w:pPr>
    </w:p>
    <w:p w:rsidR="000B679D" w:rsidRPr="0013162B" w:rsidRDefault="006503BC" w:rsidP="000B679D">
      <w:pPr>
        <w:contextualSpacing/>
        <w:rPr>
          <w:rFonts w:ascii="Times New Roman" w:hAnsi="Times New Roman" w:cs="Times New Roman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NF</m:t>
              </m:r>
            </m:e>
            <m:sub>
              <m:r>
                <w:rPr>
                  <w:rFonts w:ascii="Cambria Math" w:hAnsi="Cambria Math" w:cs="Times New Roman"/>
                </w:rPr>
                <m:t>H,Y</m:t>
              </m:r>
            </m:sub>
          </m:sSub>
          <m:r>
            <w:rPr>
              <w:rFonts w:ascii="Cambria Math" w:hAnsi="Cambria Math" w:cs="Times New Roman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RF</m:t>
              </m:r>
            </m:e>
            <m:sub>
              <m:r>
                <w:rPr>
                  <w:rFonts w:ascii="Cambria Math" w:hAnsi="Cambria Math" w:cs="Times New Roman"/>
                </w:rPr>
                <m:t>H,Y</m:t>
              </m:r>
            </m:sub>
          </m:sSub>
          <m:r>
            <w:rPr>
              <w:rFonts w:ascii="Cambria Math" w:hAnsi="Cambria Math" w:cs="Times New Roman"/>
            </w:rPr>
            <m:t xml:space="preserve"> × P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op</m:t>
              </m:r>
            </m:e>
            <m:sub>
              <m:r>
                <w:rPr>
                  <w:rFonts w:ascii="Cambria Math" w:hAnsi="Cambria Math" w:cs="Times New Roman"/>
                </w:rPr>
                <m:t>Y</m:t>
              </m:r>
            </m:sub>
          </m:sSub>
        </m:oMath>
      </m:oMathPara>
    </w:p>
    <w:p w:rsidR="000B679D" w:rsidRPr="0013162B" w:rsidRDefault="000B679D" w:rsidP="000B679D">
      <w:pPr>
        <w:contextualSpacing/>
        <w:rPr>
          <w:rFonts w:ascii="Times New Roman" w:hAnsi="Times New Roman" w:cs="Times New Roman"/>
        </w:rPr>
      </w:pPr>
    </w:p>
    <w:p w:rsidR="000B679D" w:rsidRPr="0013162B" w:rsidRDefault="006503BC" w:rsidP="000B679D">
      <w:pPr>
        <w:contextualSpacing/>
        <w:rPr>
          <w:rFonts w:ascii="Times New Roman" w:hAnsi="Times New Roman" w:cs="Times New Roman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NF</m:t>
              </m:r>
            </m:e>
            <m:sub>
              <m:r>
                <w:rPr>
                  <w:rFonts w:ascii="Cambria Math" w:hAnsi="Cambria Math" w:cs="Times New Roman"/>
                </w:rPr>
                <m:t>NH,Y</m:t>
              </m:r>
            </m:sub>
          </m:sSub>
          <m:r>
            <w:rPr>
              <w:rFonts w:ascii="Cambria Math" w:hAnsi="Cambria Math" w:cs="Times New Roman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RF</m:t>
              </m:r>
            </m:e>
            <m:sub>
              <m:r>
                <w:rPr>
                  <w:rFonts w:ascii="Cambria Math" w:hAnsi="Cambria Math" w:cs="Times New Roman"/>
                </w:rPr>
                <m:t>NH,Y</m:t>
              </m:r>
            </m:sub>
          </m:sSub>
          <m:r>
            <w:rPr>
              <w:rFonts w:ascii="Cambria Math" w:hAnsi="Cambria Math" w:cs="Times New Roman"/>
            </w:rPr>
            <m:t xml:space="preserve"> × P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op</m:t>
              </m:r>
            </m:e>
            <m:sub>
              <m:r>
                <w:rPr>
                  <w:rFonts w:ascii="Cambria Math" w:hAnsi="Cambria Math" w:cs="Times New Roman"/>
                </w:rPr>
                <m:t>Y</m:t>
              </m:r>
            </m:sub>
          </m:sSub>
          <m:r>
            <w:rPr>
              <w:rFonts w:ascii="Cambria Math" w:hAnsi="Cambria Math" w:cs="Times New Roman"/>
            </w:rPr>
            <m:t xml:space="preserve"> </m:t>
          </m:r>
        </m:oMath>
      </m:oMathPara>
    </w:p>
    <w:p w:rsidR="000B679D" w:rsidRPr="0013162B" w:rsidRDefault="000B679D" w:rsidP="000B679D">
      <w:pPr>
        <w:contextualSpacing/>
        <w:rPr>
          <w:rFonts w:ascii="Times New Roman" w:hAnsi="Times New Roman" w:cs="Times New Roman"/>
        </w:rPr>
      </w:pPr>
      <w:r w:rsidRPr="0013162B">
        <w:rPr>
          <w:rFonts w:ascii="Times New Roman" w:hAnsi="Times New Roman" w:cs="Times New Roman"/>
        </w:rPr>
        <w:t>Where:</w:t>
      </w:r>
    </w:p>
    <w:p w:rsidR="000B679D" w:rsidRPr="0013162B" w:rsidRDefault="000B679D" w:rsidP="000B679D">
      <w:pPr>
        <w:contextualSpacing/>
        <w:rPr>
          <w:rFonts w:ascii="Times New Roman" w:hAnsi="Times New Roman" w:cs="Times New Roman"/>
        </w:rPr>
      </w:pPr>
      <w:r w:rsidRPr="0013162B">
        <w:rPr>
          <w:rFonts w:ascii="Times New Roman" w:hAnsi="Times New Roman" w:cs="Times New Roman"/>
        </w:rPr>
        <w:tab/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NF</m:t>
            </m:r>
          </m:e>
          <m:sub>
            <m:r>
              <w:rPr>
                <w:rFonts w:ascii="Cambria Math" w:hAnsi="Cambria Math" w:cs="Times New Roman"/>
              </w:rPr>
              <m:t>H,Y</m:t>
            </m:r>
          </m:sub>
        </m:sSub>
      </m:oMath>
      <w:r w:rsidRPr="0013162B">
        <w:rPr>
          <w:rFonts w:ascii="Times New Roman" w:hAnsi="Times New Roman" w:cs="Times New Roman"/>
        </w:rPr>
        <w:t xml:space="preserve">= Number of hospitalized influenza-associated SARI cases in province Y (including </w:t>
      </w:r>
    </w:p>
    <w:p w:rsidR="000B679D" w:rsidRPr="0013162B" w:rsidRDefault="000B679D" w:rsidP="000B679D">
      <w:pPr>
        <w:ind w:firstLine="720"/>
        <w:contextualSpacing/>
        <w:rPr>
          <w:rFonts w:ascii="Times New Roman" w:hAnsi="Times New Roman" w:cs="Times New Roman"/>
        </w:rPr>
      </w:pPr>
      <w:r w:rsidRPr="0013162B">
        <w:rPr>
          <w:rFonts w:ascii="Times New Roman" w:hAnsi="Times New Roman" w:cs="Times New Roman"/>
        </w:rPr>
        <w:t>base province)</w:t>
      </w:r>
    </w:p>
    <w:p w:rsidR="000B679D" w:rsidRPr="0013162B" w:rsidRDefault="006503BC" w:rsidP="000B679D">
      <w:pPr>
        <w:ind w:left="720"/>
        <w:contextualSpacing/>
        <w:rPr>
          <w:rFonts w:ascii="Times New Roman" w:hAnsi="Times New Roman" w:cs="Times New Roman"/>
          <w:b/>
        </w:rPr>
      </w:pP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NF</m:t>
            </m:r>
          </m:e>
          <m:sub>
            <m:r>
              <w:rPr>
                <w:rFonts w:ascii="Cambria Math" w:hAnsi="Cambria Math" w:cs="Times New Roman"/>
              </w:rPr>
              <m:t>NH,Y</m:t>
            </m:r>
          </m:sub>
        </m:sSub>
      </m:oMath>
      <w:r w:rsidR="000B679D" w:rsidRPr="0013162B">
        <w:rPr>
          <w:rFonts w:ascii="Times New Roman" w:hAnsi="Times New Roman" w:cs="Times New Roman"/>
        </w:rPr>
        <w:t>= Number of non-hospitalized influenza-associated SARI cases in province Y (including base province)</w:t>
      </w:r>
    </w:p>
    <w:p w:rsidR="000B679D" w:rsidRPr="0013162B" w:rsidRDefault="000B679D" w:rsidP="000B679D">
      <w:pPr>
        <w:tabs>
          <w:tab w:val="num" w:pos="1440"/>
        </w:tabs>
        <w:contextualSpacing/>
        <w:rPr>
          <w:rFonts w:ascii="Times New Roman" w:hAnsi="Times New Roman" w:cs="Times New Roman"/>
        </w:rPr>
      </w:pPr>
      <w:r w:rsidRPr="0013162B">
        <w:rPr>
          <w:rFonts w:ascii="Times New Roman" w:hAnsi="Times New Roman" w:cs="Times New Roman"/>
        </w:rPr>
        <w:t xml:space="preserve">               </w:t>
      </w:r>
      <m:oMath>
        <m:r>
          <w:rPr>
            <w:rFonts w:ascii="Cambria Math" w:hAnsi="Cambria Math" w:cs="Times New Roman"/>
          </w:rPr>
          <m:t>P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op</m:t>
            </m:r>
          </m:e>
          <m:sub>
            <m:r>
              <w:rPr>
                <w:rFonts w:ascii="Cambria Math" w:hAnsi="Cambria Math" w:cs="Times New Roman"/>
              </w:rPr>
              <m:t>Y</m:t>
            </m:r>
          </m:sub>
        </m:sSub>
      </m:oMath>
      <w:r w:rsidRPr="0013162B">
        <w:rPr>
          <w:rFonts w:ascii="Times New Roman" w:hAnsi="Times New Roman" w:cs="Times New Roman"/>
        </w:rPr>
        <w:t>= Population in province Y (including base province)</w:t>
      </w:r>
    </w:p>
    <w:p w:rsidR="000B679D" w:rsidRPr="0013162B" w:rsidRDefault="000B679D" w:rsidP="000B679D">
      <w:pPr>
        <w:rPr>
          <w:rFonts w:ascii="Times New Roman" w:hAnsi="Times New Roman" w:cs="Times New Roman"/>
        </w:rPr>
      </w:pPr>
    </w:p>
    <w:p w:rsidR="00EE6BF1" w:rsidRPr="0013162B" w:rsidRDefault="00EE6BF1">
      <w:pPr>
        <w:rPr>
          <w:rFonts w:ascii="Times New Roman" w:hAnsi="Times New Roman" w:cs="Times New Roman"/>
        </w:rPr>
      </w:pPr>
    </w:p>
    <w:sectPr w:rsidR="00EE6BF1" w:rsidRPr="0013162B" w:rsidSect="00EE6BF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Lucida Grande">
    <w:altName w:val="Courier New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79D"/>
    <w:rsid w:val="000B679D"/>
    <w:rsid w:val="0013162B"/>
    <w:rsid w:val="006503BC"/>
    <w:rsid w:val="00A8561D"/>
    <w:rsid w:val="00EE6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679D"/>
    <w:rPr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0B679D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679D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679D"/>
    <w:rPr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79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79D"/>
    <w:rPr>
      <w:rFonts w:ascii="Lucida Grande" w:hAnsi="Lucida Grande" w:cs="Lucida Grande"/>
      <w:sz w:val="18"/>
      <w:szCs w:val="18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679D"/>
    <w:rPr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0B679D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679D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679D"/>
    <w:rPr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79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79D"/>
    <w:rPr>
      <w:rFonts w:ascii="Lucida Grande" w:hAnsi="Lucida Grande" w:cs="Lucida Grande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WHO</Company>
  <LinksUpToDate>false</LinksUpToDate>
  <CharactersWithSpaces>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Jillian Murray</dc:creator>
  <cp:lastModifiedBy>MURRAY, Jillian</cp:lastModifiedBy>
  <cp:revision>3</cp:revision>
  <dcterms:created xsi:type="dcterms:W3CDTF">2015-06-16T12:16:00Z</dcterms:created>
  <dcterms:modified xsi:type="dcterms:W3CDTF">2015-06-16T12:17:00Z</dcterms:modified>
</cp:coreProperties>
</file>